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D8" w:rsidRDefault="008235D8" w:rsidP="008235D8">
      <w:pPr>
        <w:pStyle w:val="ConsPlusTitlePage"/>
      </w:pPr>
    </w:p>
    <w:p w:rsidR="008235D8" w:rsidRDefault="008235D8" w:rsidP="008235D8">
      <w:pPr>
        <w:pStyle w:val="ConsPlusNormal"/>
      </w:pPr>
    </w:p>
    <w:p w:rsidR="008235D8" w:rsidRDefault="008235D8" w:rsidP="008235D8">
      <w:pPr>
        <w:pStyle w:val="ConsPlusTitle"/>
        <w:jc w:val="center"/>
      </w:pPr>
      <w:r>
        <w:t>МИНИСТЕРСТВО СТРОИТЕЛЬСТВА И ЖИЛИЩНО-КОММУНАЛЬНОГО ХОЗЯЙСТВА</w:t>
      </w:r>
    </w:p>
    <w:p w:rsidR="008235D8" w:rsidRDefault="008235D8" w:rsidP="008235D8">
      <w:pPr>
        <w:pStyle w:val="ConsPlusTitle"/>
        <w:jc w:val="center"/>
      </w:pPr>
      <w:r>
        <w:t>КИРОВСКОЙ ОБЛАСТИ</w:t>
      </w:r>
    </w:p>
    <w:p w:rsidR="008235D8" w:rsidRDefault="008235D8" w:rsidP="008235D8">
      <w:pPr>
        <w:pStyle w:val="ConsPlusTitle"/>
        <w:jc w:val="center"/>
      </w:pPr>
    </w:p>
    <w:p w:rsidR="008235D8" w:rsidRDefault="008235D8" w:rsidP="008235D8">
      <w:pPr>
        <w:pStyle w:val="ConsPlusTitle"/>
        <w:jc w:val="center"/>
      </w:pPr>
      <w:r>
        <w:t>РАСПОРЯЖЕНИЕ</w:t>
      </w:r>
    </w:p>
    <w:p w:rsidR="008235D8" w:rsidRDefault="008235D8" w:rsidP="008235D8">
      <w:pPr>
        <w:pStyle w:val="ConsPlusTitle"/>
        <w:jc w:val="center"/>
      </w:pPr>
      <w:r>
        <w:t>от 17 июня 2016 г. N 106-р</w:t>
      </w:r>
    </w:p>
    <w:p w:rsidR="008235D8" w:rsidRDefault="008235D8" w:rsidP="008235D8">
      <w:pPr>
        <w:pStyle w:val="ConsPlusTitle"/>
        <w:jc w:val="center"/>
      </w:pPr>
    </w:p>
    <w:p w:rsidR="008235D8" w:rsidRDefault="008235D8" w:rsidP="008235D8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8235D8" w:rsidRDefault="008235D8" w:rsidP="008235D8">
      <w:pPr>
        <w:pStyle w:val="ConsPlusTitle"/>
        <w:jc w:val="center"/>
      </w:pPr>
      <w:r>
        <w:t>ПО ОТОПЛЕНИЮ В ЖИЛЫХ И НЕЖИЛЫХ ПОМЕЩЕНИЯХ В НЕКОТОРЫХ</w:t>
      </w:r>
    </w:p>
    <w:p w:rsidR="008235D8" w:rsidRDefault="008235D8" w:rsidP="008235D8">
      <w:pPr>
        <w:pStyle w:val="ConsPlusTitle"/>
        <w:jc w:val="center"/>
      </w:pPr>
      <w:r>
        <w:t xml:space="preserve">МУНИЦИПАЛЬНЫХ </w:t>
      </w:r>
      <w:proofErr w:type="gramStart"/>
      <w:r>
        <w:t>ОБРАЗОВАНИЯХ</w:t>
      </w:r>
      <w:proofErr w:type="gramEnd"/>
      <w:r>
        <w:t xml:space="preserve"> КИРОВСКОЙ ОБЛАСТИ</w:t>
      </w: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rStyle w:val="a3"/>
            <w:u w:val="none"/>
          </w:rPr>
          <w:t>статьей 157</w:t>
        </w:r>
      </w:hyperlink>
      <w:r>
        <w:t xml:space="preserve"> Жилищного кодекса Российской Федерации, </w:t>
      </w:r>
      <w:hyperlink r:id="rId5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6" w:history="1">
        <w:r>
          <w:rPr>
            <w:rStyle w:val="a3"/>
            <w:u w:val="none"/>
          </w:rPr>
          <w:t>статьей 30</w:t>
        </w:r>
      </w:hyperlink>
      <w:r>
        <w:t xml:space="preserve"> Закона Кировской области от 26.07.2001 N 10-ЗО "О Правительстве и иных органах исполнительной власти Кировской области", </w:t>
      </w:r>
      <w:hyperlink r:id="rId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Кировской области от 28.07.2015 N 51/417 "Об утверждении Положения о министерстве строительства</w:t>
      </w:r>
      <w:proofErr w:type="gramEnd"/>
      <w:r>
        <w:t xml:space="preserve"> и жилищно-коммунального хозяйства Кировской области":</w:t>
      </w:r>
    </w:p>
    <w:p w:rsidR="008235D8" w:rsidRDefault="008235D8" w:rsidP="00823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5D8" w:rsidRDefault="008235D8" w:rsidP="008235D8">
      <w:pPr>
        <w:pStyle w:val="ConsPlusNormal"/>
        <w:ind w:firstLine="540"/>
        <w:jc w:val="both"/>
      </w:pPr>
      <w:r>
        <w:t>Пункт 1 вступает в силу одновременно с распоряжением министерства строительства и жилищно-коммунального хозяйства Кировской области о введении в действие нормативов потребления коммунальных услуг по отоплению (</w:t>
      </w:r>
      <w:hyperlink w:anchor="P22" w:history="1">
        <w:r>
          <w:rPr>
            <w:rStyle w:val="a3"/>
            <w:u w:val="none"/>
          </w:rPr>
          <w:t>пункт 3</w:t>
        </w:r>
      </w:hyperlink>
      <w:r>
        <w:t xml:space="preserve"> данного документа).</w:t>
      </w:r>
    </w:p>
    <w:p w:rsidR="008235D8" w:rsidRDefault="008235D8" w:rsidP="00823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5D8" w:rsidRDefault="008235D8" w:rsidP="008235D8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42" w:history="1">
        <w:r>
          <w:rPr>
            <w:rStyle w:val="a3"/>
            <w:u w:val="none"/>
          </w:rPr>
          <w:t>нормативы</w:t>
        </w:r>
      </w:hyperlink>
      <w:r>
        <w:t xml:space="preserve"> потребления коммунальной услуги по отоплению в жилых и нежилых помещениях в муниципальном образовании городской округ "Город Киров", установленные с применением расчетного метода, согласно приложению 1.</w:t>
      </w:r>
    </w:p>
    <w:p w:rsidR="008235D8" w:rsidRDefault="008235D8" w:rsidP="00823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5D8" w:rsidRDefault="008235D8" w:rsidP="008235D8">
      <w:pPr>
        <w:pStyle w:val="ConsPlusNormal"/>
        <w:ind w:firstLine="540"/>
        <w:jc w:val="both"/>
      </w:pPr>
      <w:r>
        <w:t>Пункт 2 вступает в силу одновременно с распоряжением министерства строительства и жилищно-коммунального хозяйства Кировской области о введении в действие нормативов потребления коммунальных услуг по отоплению (</w:t>
      </w:r>
      <w:hyperlink w:anchor="P22" w:history="1">
        <w:r>
          <w:rPr>
            <w:rStyle w:val="a3"/>
            <w:u w:val="none"/>
          </w:rPr>
          <w:t>пункт 3</w:t>
        </w:r>
      </w:hyperlink>
      <w:r>
        <w:t xml:space="preserve"> данного документа).</w:t>
      </w:r>
    </w:p>
    <w:p w:rsidR="008235D8" w:rsidRDefault="008235D8" w:rsidP="00823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5D8" w:rsidRDefault="008235D8" w:rsidP="008235D8">
      <w:pPr>
        <w:pStyle w:val="ConsPlusNormal"/>
        <w:ind w:firstLine="540"/>
        <w:jc w:val="both"/>
      </w:pPr>
      <w:bookmarkStart w:id="1" w:name="P19"/>
      <w:bookmarkEnd w:id="1"/>
      <w:r>
        <w:t xml:space="preserve">2. Утвердить </w:t>
      </w:r>
      <w:hyperlink w:anchor="P164" w:history="1">
        <w:r>
          <w:rPr>
            <w:rStyle w:val="a3"/>
            <w:u w:val="none"/>
          </w:rPr>
          <w:t>нормативы</w:t>
        </w:r>
      </w:hyperlink>
      <w:r>
        <w:t xml:space="preserve"> потребления коммунальной услуги по отоплению в жилых и нежилых помещениях в муниципальном образовании городской округ "Город </w:t>
      </w:r>
      <w:proofErr w:type="spellStart"/>
      <w:r>
        <w:t>Кирово-Чепецк</w:t>
      </w:r>
      <w:proofErr w:type="spellEnd"/>
      <w:r>
        <w:t>" Кировской области, установленные с применением расчетного метода, согласно приложению 2.</w:t>
      </w:r>
    </w:p>
    <w:p w:rsidR="008235D8" w:rsidRDefault="008235D8" w:rsidP="008235D8">
      <w:pPr>
        <w:pStyle w:val="ConsPlusNormal"/>
        <w:ind w:firstLine="540"/>
        <w:jc w:val="both"/>
      </w:pPr>
      <w:r>
        <w:t xml:space="preserve">2.1. Внести изменение в распоряжение департамента жилищно-коммунального хозяйства Кировской области от 28.05.2013 N 90-р "Об утверждении нормативов потребления коммунальных услуг в муниципальном образовании "Город </w:t>
      </w:r>
      <w:proofErr w:type="spellStart"/>
      <w:r>
        <w:t>Кирово-Чепецк</w:t>
      </w:r>
      <w:proofErr w:type="spellEnd"/>
      <w:r>
        <w:t xml:space="preserve">" Кировской области", признав </w:t>
      </w:r>
      <w:hyperlink r:id="rId8" w:history="1">
        <w:r>
          <w:rPr>
            <w:rStyle w:val="a3"/>
            <w:u w:val="none"/>
          </w:rPr>
          <w:t>пункт 1</w:t>
        </w:r>
      </w:hyperlink>
      <w:r>
        <w:t xml:space="preserve"> распоряжения утратившим силу.</w:t>
      </w:r>
    </w:p>
    <w:p w:rsidR="008235D8" w:rsidRDefault="008235D8" w:rsidP="008235D8">
      <w:pPr>
        <w:pStyle w:val="ConsPlusNormal"/>
        <w:ind w:firstLine="540"/>
        <w:jc w:val="both"/>
      </w:pPr>
      <w:r>
        <w:t xml:space="preserve">2.2. Внести изменение в распоряжение департамента жилищно-коммунального хозяйства Кировской области от 28.05.2013 N 93-р "Об утверждении нормативов потребления коммунальных услуг в муниципальном образовании "Город Киров", признав </w:t>
      </w:r>
      <w:hyperlink r:id="rId9" w:history="1">
        <w:r>
          <w:rPr>
            <w:rStyle w:val="a3"/>
            <w:u w:val="none"/>
          </w:rPr>
          <w:t>пункт 1</w:t>
        </w:r>
      </w:hyperlink>
      <w:r>
        <w:t xml:space="preserve"> распоряжения утратившим силу.</w:t>
      </w:r>
    </w:p>
    <w:p w:rsidR="008235D8" w:rsidRDefault="008235D8" w:rsidP="008235D8">
      <w:pPr>
        <w:pStyle w:val="ConsPlusNormal"/>
        <w:ind w:firstLine="540"/>
        <w:jc w:val="both"/>
      </w:pPr>
      <w:bookmarkStart w:id="2" w:name="P22"/>
      <w:bookmarkEnd w:id="2"/>
      <w:r>
        <w:t xml:space="preserve">3. Настоящее распоряжение вступает в силу через десять дней после его официального опубликования, за исключением </w:t>
      </w:r>
      <w:hyperlink w:anchor="P15" w:history="1">
        <w:r>
          <w:rPr>
            <w:rStyle w:val="a3"/>
            <w:u w:val="none"/>
          </w:rPr>
          <w:t>пунктов 1</w:t>
        </w:r>
      </w:hyperlink>
      <w:r>
        <w:t xml:space="preserve"> и </w:t>
      </w:r>
      <w:hyperlink w:anchor="P19" w:history="1">
        <w:r>
          <w:rPr>
            <w:rStyle w:val="a3"/>
            <w:u w:val="none"/>
          </w:rPr>
          <w:t>2</w:t>
        </w:r>
      </w:hyperlink>
      <w:r>
        <w:t xml:space="preserve">, которые вступают в силу одновременно с распоряжением министерства строительства и жилищно-коммунального хозяйства Кировской области о введении в действие нормативов потребления </w:t>
      </w:r>
      <w:r>
        <w:lastRenderedPageBreak/>
        <w:t>коммунальных услуг по отоплению.</w:t>
      </w: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jc w:val="right"/>
      </w:pPr>
      <w:r>
        <w:t>Министр строительства</w:t>
      </w:r>
    </w:p>
    <w:p w:rsidR="008235D8" w:rsidRDefault="008235D8" w:rsidP="008235D8">
      <w:pPr>
        <w:pStyle w:val="ConsPlusNormal"/>
        <w:jc w:val="right"/>
      </w:pPr>
      <w:r>
        <w:t>и жилищно-коммунального хозяйства</w:t>
      </w:r>
    </w:p>
    <w:p w:rsidR="008235D8" w:rsidRDefault="008235D8" w:rsidP="008235D8">
      <w:pPr>
        <w:pStyle w:val="ConsPlusNormal"/>
        <w:jc w:val="right"/>
      </w:pPr>
      <w:r>
        <w:t>Кировской области</w:t>
      </w:r>
    </w:p>
    <w:p w:rsidR="008235D8" w:rsidRDefault="008235D8" w:rsidP="008235D8">
      <w:pPr>
        <w:pStyle w:val="ConsPlusNormal"/>
        <w:jc w:val="right"/>
      </w:pPr>
      <w:r>
        <w:t>В.М.БОГОМОЛОВ</w:t>
      </w: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</w:pPr>
    </w:p>
    <w:p w:rsidR="008235D8" w:rsidRDefault="008235D8" w:rsidP="008235D8">
      <w:pPr>
        <w:pStyle w:val="ConsPlusNormal"/>
        <w:jc w:val="right"/>
      </w:pPr>
      <w:r>
        <w:t>Приложение 1</w:t>
      </w:r>
    </w:p>
    <w:p w:rsidR="008235D8" w:rsidRDefault="008235D8" w:rsidP="008235D8">
      <w:pPr>
        <w:pStyle w:val="ConsPlusNormal"/>
        <w:jc w:val="right"/>
      </w:pPr>
    </w:p>
    <w:p w:rsidR="008235D8" w:rsidRDefault="008235D8" w:rsidP="008235D8">
      <w:pPr>
        <w:pStyle w:val="ConsPlusNormal"/>
        <w:jc w:val="right"/>
      </w:pPr>
      <w:r>
        <w:t>Утверждены</w:t>
      </w:r>
    </w:p>
    <w:p w:rsidR="008235D8" w:rsidRDefault="008235D8" w:rsidP="008235D8">
      <w:pPr>
        <w:pStyle w:val="ConsPlusNormal"/>
        <w:jc w:val="right"/>
      </w:pPr>
      <w:r>
        <w:t>распоряжением</w:t>
      </w:r>
    </w:p>
    <w:p w:rsidR="008235D8" w:rsidRDefault="008235D8" w:rsidP="008235D8">
      <w:pPr>
        <w:pStyle w:val="ConsPlusNormal"/>
        <w:jc w:val="right"/>
      </w:pPr>
      <w:r>
        <w:t>министерства строительства</w:t>
      </w:r>
    </w:p>
    <w:p w:rsidR="008235D8" w:rsidRDefault="008235D8" w:rsidP="008235D8">
      <w:pPr>
        <w:pStyle w:val="ConsPlusNormal"/>
        <w:jc w:val="right"/>
      </w:pPr>
      <w:r>
        <w:t>и жилищно-коммунального хозяйства</w:t>
      </w:r>
    </w:p>
    <w:p w:rsidR="008235D8" w:rsidRDefault="008235D8" w:rsidP="008235D8">
      <w:pPr>
        <w:pStyle w:val="ConsPlusNormal"/>
        <w:jc w:val="right"/>
      </w:pPr>
      <w:r>
        <w:t>Кировской области</w:t>
      </w:r>
    </w:p>
    <w:p w:rsidR="008235D8" w:rsidRDefault="008235D8" w:rsidP="008235D8">
      <w:pPr>
        <w:pStyle w:val="ConsPlusNormal"/>
        <w:jc w:val="right"/>
      </w:pPr>
      <w:r>
        <w:t>от 17 июня 2016 г. N 106-р</w:t>
      </w:r>
    </w:p>
    <w:p w:rsidR="008235D8" w:rsidRDefault="008235D8" w:rsidP="008235D8">
      <w:pPr>
        <w:pStyle w:val="ConsPlusNormal"/>
        <w:jc w:val="center"/>
      </w:pPr>
    </w:p>
    <w:p w:rsidR="008235D8" w:rsidRDefault="008235D8" w:rsidP="008235D8">
      <w:pPr>
        <w:pStyle w:val="ConsPlusTitle"/>
        <w:jc w:val="center"/>
      </w:pPr>
      <w:bookmarkStart w:id="3" w:name="P42"/>
      <w:bookmarkEnd w:id="3"/>
      <w:r>
        <w:t>НОРМАТИВЫ</w:t>
      </w:r>
    </w:p>
    <w:p w:rsidR="008235D8" w:rsidRDefault="008235D8" w:rsidP="008235D8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8235D8" w:rsidRDefault="008235D8" w:rsidP="008235D8">
      <w:pPr>
        <w:pStyle w:val="ConsPlusTitle"/>
        <w:jc w:val="center"/>
      </w:pPr>
      <w:r>
        <w:t xml:space="preserve">И НЕЖИЛЫХ </w:t>
      </w:r>
      <w:proofErr w:type="gramStart"/>
      <w:r>
        <w:t>ПОМЕЩЕНИЯХ</w:t>
      </w:r>
      <w:proofErr w:type="gramEnd"/>
      <w:r>
        <w:t xml:space="preserve"> В МУНИЦИПАЛЬНОМ ОБРАЗОВАНИИ</w:t>
      </w:r>
    </w:p>
    <w:p w:rsidR="008235D8" w:rsidRDefault="008235D8" w:rsidP="008235D8">
      <w:pPr>
        <w:pStyle w:val="ConsPlusTitle"/>
        <w:jc w:val="center"/>
      </w:pPr>
      <w:r>
        <w:t xml:space="preserve">"ГОРОД КИРОВ", </w:t>
      </w:r>
      <w:proofErr w:type="gramStart"/>
      <w:r>
        <w:t>УСТАНОВЛЕННЫЕ</w:t>
      </w:r>
      <w:proofErr w:type="gramEnd"/>
      <w:r>
        <w:t xml:space="preserve"> С ПРИМЕНЕНИЕМ РАСЧЕТНОГО МЕТОДА</w:t>
      </w:r>
    </w:p>
    <w:p w:rsidR="008235D8" w:rsidRDefault="008235D8" w:rsidP="008235D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721"/>
        <w:gridCol w:w="5556"/>
      </w:tblGrid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Норматив по отоплению в жилых и нежилых помещениях (Гкал на 1 кв. метр общей площади всех помещений в МКД или жилого дома в месяц)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</w:pPr>
            <w:r>
              <w:t>Многоквартирные и жилые дома до 1999 года постройки включительно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0,0478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2-этажные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0,0483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3-этажные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0,0315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4-этажные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0,0324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5-этажные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0,0270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6-этажные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0,0269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7-этажные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0,0293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8-этажные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0,0246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9-этажные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0,0270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10-этажные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0,0257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12-этажные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0,0257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13-этажные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0,0299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14-этажные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0,0258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Многоквартирные и жилые дома после 1999 года постройки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0,0184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2-этажные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0,0272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3-этажные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0,0209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4-этажные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0,0199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5-этажные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0,0166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6-этажные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0,0159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7-этажные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0,0154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8-этажные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0,0144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9-этажные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0,0143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10-этажные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0,0148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11-этажные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0,0162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12-этажные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0,0144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13-этажные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0,0129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14-этажные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0,0131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15-этажные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0,0145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16-этажные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0,0156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17-этажные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0,0152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18-этажные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0,0136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20-этажные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0,0178</w:t>
            </w:r>
          </w:p>
        </w:tc>
      </w:tr>
    </w:tbl>
    <w:p w:rsidR="008235D8" w:rsidRDefault="008235D8" w:rsidP="008235D8">
      <w:pPr>
        <w:pStyle w:val="ConsPlusNormal"/>
        <w:jc w:val="center"/>
      </w:pP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</w:pPr>
    </w:p>
    <w:p w:rsidR="008235D8" w:rsidRDefault="008235D8" w:rsidP="008235D8">
      <w:pPr>
        <w:pStyle w:val="ConsPlusNormal"/>
        <w:jc w:val="right"/>
      </w:pPr>
      <w:r>
        <w:t>Приложение 2</w:t>
      </w:r>
    </w:p>
    <w:p w:rsidR="008235D8" w:rsidRDefault="008235D8" w:rsidP="008235D8">
      <w:pPr>
        <w:pStyle w:val="ConsPlusNormal"/>
        <w:jc w:val="right"/>
      </w:pPr>
    </w:p>
    <w:p w:rsidR="008235D8" w:rsidRDefault="008235D8" w:rsidP="008235D8">
      <w:pPr>
        <w:pStyle w:val="ConsPlusNormal"/>
        <w:jc w:val="right"/>
      </w:pPr>
      <w:r>
        <w:t>Утверждены</w:t>
      </w:r>
    </w:p>
    <w:p w:rsidR="008235D8" w:rsidRDefault="008235D8" w:rsidP="008235D8">
      <w:pPr>
        <w:pStyle w:val="ConsPlusNormal"/>
        <w:jc w:val="right"/>
      </w:pPr>
      <w:r>
        <w:t>распоряжением</w:t>
      </w:r>
    </w:p>
    <w:p w:rsidR="008235D8" w:rsidRDefault="008235D8" w:rsidP="008235D8">
      <w:pPr>
        <w:pStyle w:val="ConsPlusNormal"/>
        <w:jc w:val="right"/>
      </w:pPr>
      <w:r>
        <w:t>министерства строительства</w:t>
      </w:r>
    </w:p>
    <w:p w:rsidR="008235D8" w:rsidRDefault="008235D8" w:rsidP="008235D8">
      <w:pPr>
        <w:pStyle w:val="ConsPlusNormal"/>
        <w:jc w:val="right"/>
      </w:pPr>
      <w:r>
        <w:t>и жилищно-коммунального хозяйства</w:t>
      </w:r>
    </w:p>
    <w:p w:rsidR="008235D8" w:rsidRDefault="008235D8" w:rsidP="008235D8">
      <w:pPr>
        <w:pStyle w:val="ConsPlusNormal"/>
        <w:jc w:val="right"/>
      </w:pPr>
      <w:r>
        <w:t>Кировской области</w:t>
      </w:r>
    </w:p>
    <w:p w:rsidR="008235D8" w:rsidRDefault="008235D8" w:rsidP="008235D8">
      <w:pPr>
        <w:pStyle w:val="ConsPlusNormal"/>
        <w:jc w:val="right"/>
      </w:pPr>
      <w:r>
        <w:t>от 17 июня 2016 г. N 106-р</w:t>
      </w:r>
    </w:p>
    <w:p w:rsidR="008235D8" w:rsidRDefault="008235D8" w:rsidP="008235D8">
      <w:pPr>
        <w:pStyle w:val="ConsPlusNormal"/>
        <w:jc w:val="right"/>
      </w:pPr>
    </w:p>
    <w:p w:rsidR="008235D8" w:rsidRDefault="008235D8" w:rsidP="008235D8">
      <w:pPr>
        <w:pStyle w:val="ConsPlusTitle"/>
        <w:jc w:val="center"/>
      </w:pPr>
      <w:bookmarkStart w:id="4" w:name="P164"/>
      <w:bookmarkEnd w:id="4"/>
      <w:r>
        <w:t>НОРМАТИВЫ</w:t>
      </w:r>
    </w:p>
    <w:p w:rsidR="008235D8" w:rsidRDefault="008235D8" w:rsidP="008235D8">
      <w:pPr>
        <w:pStyle w:val="ConsPlusTitle"/>
        <w:jc w:val="center"/>
      </w:pPr>
      <w:r>
        <w:t>ПОТРЕБЛЕНИЯ КОММУНАЛЬНОЙ УСЛУГИ ПО ОТОПЛЕНИЮ</w:t>
      </w:r>
    </w:p>
    <w:p w:rsidR="008235D8" w:rsidRDefault="008235D8" w:rsidP="008235D8">
      <w:pPr>
        <w:pStyle w:val="ConsPlusTitle"/>
        <w:jc w:val="center"/>
      </w:pPr>
      <w:r>
        <w:t>В ЖИЛЫХ И НЕЖИЛЫХ ПОМЕЩЕНИЯХ В МУНИЦИПАЛЬНОМ ОБРАЗОВАНИИ</w:t>
      </w:r>
    </w:p>
    <w:p w:rsidR="008235D8" w:rsidRDefault="008235D8" w:rsidP="008235D8">
      <w:pPr>
        <w:pStyle w:val="ConsPlusTitle"/>
        <w:jc w:val="center"/>
      </w:pPr>
      <w:r>
        <w:t>"ГОРОД КИРОВО-ЧЕПЕЦК" КИРОВСКОЙ ОБЛАСТИ, УСТАНОВЛЕННЫЕ</w:t>
      </w:r>
    </w:p>
    <w:p w:rsidR="008235D8" w:rsidRDefault="008235D8" w:rsidP="008235D8">
      <w:pPr>
        <w:pStyle w:val="ConsPlusTitle"/>
        <w:jc w:val="center"/>
      </w:pPr>
      <w:r>
        <w:t>С ПРИМЕНЕНИЕМ РАСЧЕТНОГО МЕТОДА</w:t>
      </w:r>
    </w:p>
    <w:p w:rsidR="008235D8" w:rsidRDefault="008235D8" w:rsidP="008235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721"/>
        <w:gridCol w:w="5556"/>
      </w:tblGrid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Норматив по отоплению в жилых и нежилых помещениях (Гкал на 1 кв. метр общей площади всех помещений в МКД или жилого дома в месяц)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</w:pPr>
            <w:r>
              <w:t>Многоквартирные и жилые дома до 1999 года постройки включительно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0,0468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2-этажные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0,0494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3-этажные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0,0381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4-этажные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0,0308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5-этажные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0,0265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9-этажные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0,0272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9,5-этажные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0,0259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10-этажные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0,0250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12-этажные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0,0267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Многоквартирные и жилые дома после 1999 года постройки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2-этажные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0,0187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3-этажные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0,0171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5-этажные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0,0169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9-этажные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0,0137</w:t>
            </w:r>
          </w:p>
        </w:tc>
      </w:tr>
      <w:tr w:rsidR="008235D8" w:rsidTr="008235D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D8" w:rsidRDefault="008235D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D8" w:rsidRDefault="008235D8">
            <w:pPr>
              <w:pStyle w:val="ConsPlusNormal"/>
            </w:pPr>
            <w:r>
              <w:t>11-этажные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D8" w:rsidRDefault="008235D8">
            <w:pPr>
              <w:pStyle w:val="ConsPlusNormal"/>
              <w:jc w:val="center"/>
            </w:pPr>
            <w:r>
              <w:t>0,0150</w:t>
            </w:r>
          </w:p>
        </w:tc>
      </w:tr>
    </w:tbl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ind w:firstLine="540"/>
        <w:jc w:val="both"/>
      </w:pPr>
    </w:p>
    <w:p w:rsidR="008235D8" w:rsidRDefault="008235D8" w:rsidP="00823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5D8" w:rsidRDefault="008235D8" w:rsidP="008235D8"/>
    <w:p w:rsidR="005B380D" w:rsidRDefault="005B380D"/>
    <w:sectPr w:rsidR="005B380D" w:rsidSect="005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D8"/>
    <w:rsid w:val="005B380D"/>
    <w:rsid w:val="0082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2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23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823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6EC3C9B2E2D89DC4B1081776787D7BA3AE2314E171E3156EB28FBD7FE57C963557D2D5EEAF092123809vFl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86EC3C9B2E2D89DC4B1081776787D7BA3AE23147111B345FE075F1DFA75BCB645A223A59A3FC93123808F3vAl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6EC3C9B2E2D89DC4B1081776787D7BA3AE2314710133551E675F1DFA75BCB645A223A59A3FC9312380BF9vAl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86EC3C9B2E2D89DC4B0E8C610BDBDEB830BF3B431810620AB473A680F75D9E241A246Fv1lE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486EC3C9B2E2D89DC4B0E8C610BDBDEB831BC354F1310620AB473A680F75D9E241A24681AvElFN" TargetMode="External"/><Relationship Id="rId9" Type="http://schemas.openxmlformats.org/officeDocument/2006/relationships/hyperlink" Target="consultantplus://offline/ref=B486EC3C9B2E2D89DC4B1081776787D7BA3AE2314E171D3254EB28FBD7FE57C963557D2D5EEAF092123809vF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5152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2017-05-17T13:37:00Z</dcterms:created>
  <dcterms:modified xsi:type="dcterms:W3CDTF">2017-05-17T13:38:00Z</dcterms:modified>
</cp:coreProperties>
</file>